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>11 июля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bookmarkStart w:id="0" w:name="_GoBack"/>
      <w:bookmarkEnd w:id="0"/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C3BB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151079">
        <w:rPr>
          <w:rFonts w:ascii="Franklin Gothic Medium Cond" w:eastAsia="Times New Roman" w:hAnsi="Franklin Gothic Medium Cond" w:cs="Times New Roman"/>
          <w:sz w:val="20"/>
          <w:szCs w:val="20"/>
        </w:rPr>
        <w:t>5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EC2BD6" w:rsidRDefault="00EE77E8" w:rsidP="009C3BB4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1" w:name="_Hlk89943080"/>
    </w:p>
    <w:p w:rsidR="00835C2D" w:rsidRPr="00BC5F2B" w:rsidRDefault="00835C2D" w:rsidP="00835C2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835C2D" w:rsidRPr="0045660D" w:rsidRDefault="00835C2D" w:rsidP="00835C2D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835C2D" w:rsidRPr="009C3BB4" w:rsidRDefault="00835C2D" w:rsidP="00835C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ПОСТАНОВЛЕНИЕ   от  </w:t>
      </w:r>
      <w:r w:rsidR="009C3BB4"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 июля</w:t>
      </w:r>
      <w:r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2023 г. № </w:t>
      </w:r>
      <w:r w:rsidR="009C3BB4" w:rsidRPr="009C3B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</w:t>
      </w:r>
    </w:p>
    <w:p w:rsidR="009C3BB4" w:rsidRPr="009C3BB4" w:rsidRDefault="00835C2D" w:rsidP="009C3BB4">
      <w:pPr>
        <w:spacing w:after="0" w:line="24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9C3BB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C3BB4" w:rsidRPr="009C3BB4">
        <w:rPr>
          <w:rFonts w:ascii="Times New Roman" w:hAnsi="Times New Roman" w:cs="Times New Roman"/>
          <w:b/>
          <w:sz w:val="24"/>
          <w:szCs w:val="24"/>
        </w:rPr>
        <w:t xml:space="preserve">      «О выделении специального места  для размещения печатных  агитационных материалов на территории избирательных участков  №1112,№1113 и №1114».</w:t>
      </w:r>
    </w:p>
    <w:p w:rsidR="009C3BB4" w:rsidRDefault="009C3BB4" w:rsidP="009C3BB4">
      <w:pPr>
        <w:pStyle w:val="3"/>
        <w:tabs>
          <w:tab w:val="left" w:pos="9639"/>
        </w:tabs>
        <w:spacing w:after="0"/>
        <w:ind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9C3BB4" w:rsidRPr="009C3BB4" w:rsidRDefault="009C3BB4" w:rsidP="009C3BB4">
      <w:pPr>
        <w:pStyle w:val="3"/>
        <w:tabs>
          <w:tab w:val="left" w:pos="9639"/>
        </w:tabs>
        <w:spacing w:after="0"/>
        <w:ind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9C3BB4">
        <w:rPr>
          <w:rFonts w:ascii="Times New Roman" w:hAnsi="Times New Roman" w:cs="Times New Roman"/>
          <w:spacing w:val="-1"/>
          <w:sz w:val="24"/>
          <w:szCs w:val="24"/>
        </w:rPr>
        <w:t xml:space="preserve">                  Руководствуясь статьей 43 п.6 ФЗ «Об основных гарантиях избирательных прав и права на участие в референдуме граждан Российской </w:t>
      </w:r>
      <w:proofErr w:type="spellStart"/>
      <w:r w:rsidRPr="009C3BB4">
        <w:rPr>
          <w:rFonts w:ascii="Times New Roman" w:hAnsi="Times New Roman" w:cs="Times New Roman"/>
          <w:spacing w:val="-1"/>
          <w:sz w:val="24"/>
          <w:szCs w:val="24"/>
        </w:rPr>
        <w:t>Федерации»</w:t>
      </w:r>
      <w:proofErr w:type="gramStart"/>
      <w:r w:rsidRPr="009C3BB4">
        <w:rPr>
          <w:rFonts w:ascii="Times New Roman" w:hAnsi="Times New Roman" w:cs="Times New Roman"/>
          <w:spacing w:val="-3"/>
          <w:sz w:val="24"/>
          <w:szCs w:val="24"/>
        </w:rPr>
        <w:t>,а</w:t>
      </w:r>
      <w:proofErr w:type="gramEnd"/>
      <w:r w:rsidRPr="009C3BB4">
        <w:rPr>
          <w:rFonts w:ascii="Times New Roman" w:hAnsi="Times New Roman" w:cs="Times New Roman"/>
          <w:spacing w:val="-3"/>
          <w:sz w:val="24"/>
          <w:szCs w:val="24"/>
        </w:rPr>
        <w:t>дминистрация</w:t>
      </w:r>
      <w:proofErr w:type="spellEnd"/>
      <w:r w:rsidRPr="009C3BB4">
        <w:rPr>
          <w:rFonts w:ascii="Times New Roman" w:hAnsi="Times New Roman" w:cs="Times New Roman"/>
          <w:spacing w:val="-3"/>
          <w:sz w:val="24"/>
          <w:szCs w:val="24"/>
        </w:rPr>
        <w:t xml:space="preserve"> сельского поселения Старое </w:t>
      </w:r>
      <w:proofErr w:type="spellStart"/>
      <w:r w:rsidRPr="009C3BB4">
        <w:rPr>
          <w:rFonts w:ascii="Times New Roman" w:hAnsi="Times New Roman" w:cs="Times New Roman"/>
          <w:spacing w:val="-3"/>
          <w:sz w:val="24"/>
          <w:szCs w:val="24"/>
        </w:rPr>
        <w:t>Усманово</w:t>
      </w:r>
      <w:proofErr w:type="spellEnd"/>
      <w:r w:rsidRPr="009C3BB4">
        <w:rPr>
          <w:rFonts w:ascii="Times New Roman" w:hAnsi="Times New Roman" w:cs="Times New Roman"/>
          <w:spacing w:val="-3"/>
          <w:sz w:val="24"/>
          <w:szCs w:val="24"/>
        </w:rPr>
        <w:t xml:space="preserve"> муниципального района </w:t>
      </w:r>
      <w:proofErr w:type="spellStart"/>
      <w:r w:rsidRPr="009C3BB4">
        <w:rPr>
          <w:rFonts w:ascii="Times New Roman" w:hAnsi="Times New Roman" w:cs="Times New Roman"/>
          <w:spacing w:val="-3"/>
          <w:sz w:val="24"/>
          <w:szCs w:val="24"/>
        </w:rPr>
        <w:t>Камышлинский</w:t>
      </w:r>
      <w:proofErr w:type="spellEnd"/>
      <w:r w:rsidRPr="009C3BB4">
        <w:rPr>
          <w:rFonts w:ascii="Times New Roman" w:hAnsi="Times New Roman" w:cs="Times New Roman"/>
          <w:spacing w:val="-3"/>
          <w:sz w:val="24"/>
          <w:szCs w:val="24"/>
        </w:rPr>
        <w:t xml:space="preserve">  Самарской области</w:t>
      </w:r>
    </w:p>
    <w:p w:rsidR="009C3BB4" w:rsidRPr="009C3BB4" w:rsidRDefault="009C3BB4" w:rsidP="009C3BB4">
      <w:pPr>
        <w:pStyle w:val="3"/>
        <w:tabs>
          <w:tab w:val="left" w:pos="9639"/>
        </w:tabs>
        <w:spacing w:after="0"/>
        <w:ind w:left="709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9C3BB4" w:rsidRPr="009C3BB4" w:rsidRDefault="009C3BB4" w:rsidP="009C3BB4">
      <w:pPr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9C3BB4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3BB4" w:rsidRPr="009C3BB4" w:rsidRDefault="009C3BB4" w:rsidP="009C3BB4">
      <w:pPr>
        <w:tabs>
          <w:tab w:val="left" w:pos="426"/>
          <w:tab w:val="left" w:pos="993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C3BB4">
        <w:rPr>
          <w:rFonts w:ascii="Times New Roman" w:hAnsi="Times New Roman" w:cs="Times New Roman"/>
          <w:sz w:val="24"/>
          <w:szCs w:val="24"/>
        </w:rPr>
        <w:t xml:space="preserve">для размещения печатных агитационных материалов на выборах Губернатора Самарской области, назначенному на 10 сентября 2023 года выделить </w:t>
      </w:r>
      <w:proofErr w:type="gramStart"/>
      <w:r w:rsidRPr="009C3BB4">
        <w:rPr>
          <w:rFonts w:ascii="Times New Roman" w:hAnsi="Times New Roman" w:cs="Times New Roman"/>
          <w:sz w:val="24"/>
          <w:szCs w:val="24"/>
        </w:rPr>
        <w:t>стенды</w:t>
      </w:r>
      <w:proofErr w:type="gramEnd"/>
      <w:r w:rsidRPr="009C3BB4">
        <w:rPr>
          <w:rFonts w:ascii="Times New Roman" w:hAnsi="Times New Roman" w:cs="Times New Roman"/>
          <w:sz w:val="24"/>
          <w:szCs w:val="24"/>
        </w:rPr>
        <w:t xml:space="preserve"> расположенные по адресу:</w:t>
      </w:r>
    </w:p>
    <w:p w:rsidR="009C3BB4" w:rsidRPr="009C3BB4" w:rsidRDefault="009C3BB4" w:rsidP="009C3BB4">
      <w:pPr>
        <w:shd w:val="clear" w:color="auto" w:fill="FFFFFF"/>
        <w:spacing w:after="0" w:line="240" w:lineRule="auto"/>
        <w:ind w:right="9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-УИК №1112   с. Старое </w:t>
      </w:r>
      <w:proofErr w:type="spell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Усманово</w:t>
      </w:r>
      <w:proofErr w:type="spellEnd"/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, по </w:t>
      </w:r>
      <w:proofErr w:type="spell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gram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9C3BB4">
        <w:rPr>
          <w:rFonts w:ascii="Times New Roman" w:hAnsi="Times New Roman" w:cs="Times New Roman"/>
          <w:color w:val="000000"/>
          <w:sz w:val="24"/>
          <w:szCs w:val="24"/>
        </w:rPr>
        <w:t>оветская</w:t>
      </w:r>
      <w:proofErr w:type="spellEnd"/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 (доска объявлений напротив памятника павшим ВОВ ).</w:t>
      </w:r>
    </w:p>
    <w:p w:rsidR="009C3BB4" w:rsidRPr="009C3BB4" w:rsidRDefault="009C3BB4" w:rsidP="009C3BB4">
      <w:pPr>
        <w:shd w:val="clear" w:color="auto" w:fill="FFFFFF"/>
        <w:spacing w:after="0" w:line="240" w:lineRule="auto"/>
        <w:ind w:left="709" w:right="924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-УИК№1113  с. Никиткино по </w:t>
      </w:r>
      <w:proofErr w:type="spell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gram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.Ш</w:t>
      </w:r>
      <w:proofErr w:type="gramEnd"/>
      <w:r w:rsidRPr="009C3BB4">
        <w:rPr>
          <w:rFonts w:ascii="Times New Roman" w:hAnsi="Times New Roman" w:cs="Times New Roman"/>
          <w:color w:val="000000"/>
          <w:sz w:val="24"/>
          <w:szCs w:val="24"/>
        </w:rPr>
        <w:t>кольная</w:t>
      </w:r>
      <w:proofErr w:type="spellEnd"/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 (доска объявлений напротив школы)</w:t>
      </w:r>
    </w:p>
    <w:p w:rsidR="009C3BB4" w:rsidRPr="009C3BB4" w:rsidRDefault="009C3BB4" w:rsidP="009C3BB4">
      <w:pPr>
        <w:shd w:val="clear" w:color="auto" w:fill="FFFFFF"/>
        <w:spacing w:after="0" w:line="240" w:lineRule="auto"/>
        <w:ind w:right="924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            -УИК№1114с</w:t>
      </w:r>
      <w:proofErr w:type="gram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еклюдово по </w:t>
      </w:r>
      <w:proofErr w:type="spellStart"/>
      <w:r w:rsidRPr="009C3BB4">
        <w:rPr>
          <w:rFonts w:ascii="Times New Roman" w:hAnsi="Times New Roman" w:cs="Times New Roman"/>
          <w:color w:val="000000"/>
          <w:sz w:val="24"/>
          <w:szCs w:val="24"/>
        </w:rPr>
        <w:t>ул.Центральная</w:t>
      </w:r>
      <w:proofErr w:type="spellEnd"/>
      <w:r w:rsidRPr="009C3BB4">
        <w:rPr>
          <w:rFonts w:ascii="Times New Roman" w:hAnsi="Times New Roman" w:cs="Times New Roman"/>
          <w:color w:val="000000"/>
          <w:sz w:val="24"/>
          <w:szCs w:val="24"/>
        </w:rPr>
        <w:t xml:space="preserve"> (доска объявлений перед жилым домом № 17/1).</w:t>
      </w:r>
    </w:p>
    <w:p w:rsidR="009C3BB4" w:rsidRPr="009C3BB4" w:rsidRDefault="009C3BB4" w:rsidP="009C3BB4">
      <w:pPr>
        <w:spacing w:before="100" w:beforeAutospacing="1" w:after="100" w:afterAutospacing="1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9C3BB4">
        <w:rPr>
          <w:rFonts w:ascii="Times New Roman" w:hAnsi="Times New Roman" w:cs="Times New Roman"/>
          <w:sz w:val="24"/>
          <w:szCs w:val="24"/>
        </w:rPr>
        <w:t xml:space="preserve">             Глава сельского поселения</w:t>
      </w:r>
      <w:r w:rsidRPr="009C3BB4">
        <w:rPr>
          <w:rFonts w:ascii="Times New Roman" w:hAnsi="Times New Roman" w:cs="Times New Roman"/>
          <w:sz w:val="24"/>
          <w:szCs w:val="24"/>
        </w:rPr>
        <w:t xml:space="preserve"> </w:t>
      </w:r>
      <w:r w:rsidRPr="009C3BB4">
        <w:rPr>
          <w:rFonts w:ascii="Times New Roman" w:hAnsi="Times New Roman" w:cs="Times New Roman"/>
          <w:sz w:val="24"/>
          <w:szCs w:val="24"/>
        </w:rPr>
        <w:t xml:space="preserve">Старое </w:t>
      </w:r>
      <w:proofErr w:type="spellStart"/>
      <w:r w:rsidRPr="009C3BB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9C3BB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9C3BB4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9C3BB4" w:rsidRPr="009C3BB4" w:rsidRDefault="009C3BB4" w:rsidP="009C3BB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D20E5" w:rsidRDefault="009C3BB4" w:rsidP="007D20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          </w:t>
      </w:r>
      <w:r w:rsidR="007D20E5">
        <w:rPr>
          <w:rFonts w:ascii="Times New Roman" w:hAnsi="Times New Roman" w:cs="Times New Roman"/>
          <w:bCs/>
          <w:i/>
          <w:iCs/>
        </w:rPr>
        <w:t xml:space="preserve"> </w:t>
      </w:r>
    </w:p>
    <w:tbl>
      <w:tblPr>
        <w:tblpPr w:leftFromText="180" w:rightFromText="180" w:vertAnchor="page" w:horzAnchor="margin" w:tblpY="1303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9C3BB4" w:rsidRPr="00214845" w:rsidTr="009C3BB4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B4" w:rsidRPr="00214845" w:rsidRDefault="009C3BB4" w:rsidP="009C3BB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9C3BB4" w:rsidRPr="00214845" w:rsidRDefault="009C3BB4" w:rsidP="009C3BB4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9C3BB4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</w:t>
            </w:r>
            <w:r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7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9C3BB4" w:rsidRPr="00214845" w:rsidRDefault="009C3BB4" w:rsidP="009C3BB4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9C3BB4" w:rsidRPr="00214845" w:rsidRDefault="009C3BB4" w:rsidP="009C3BB4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9C3BB4" w:rsidRPr="00214845" w:rsidRDefault="009C3BB4" w:rsidP="009C3BB4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7D20E5" w:rsidRPr="00F2418F" w:rsidRDefault="007D20E5" w:rsidP="007D20E5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Pr="007D20E5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7477F0" w:rsidRPr="00444128" w:rsidRDefault="007477F0" w:rsidP="007477F0">
      <w:pPr>
        <w:ind w:right="-143"/>
        <w:jc w:val="center"/>
        <w:rPr>
          <w:b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1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EF" w:rsidRDefault="001D55EF" w:rsidP="00250945">
      <w:pPr>
        <w:spacing w:after="0" w:line="240" w:lineRule="auto"/>
      </w:pPr>
      <w:r>
        <w:separator/>
      </w:r>
    </w:p>
  </w:endnote>
  <w:endnote w:type="continuationSeparator" w:id="0">
    <w:p w:rsidR="001D55EF" w:rsidRDefault="001D55EF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EF" w:rsidRDefault="001D55EF" w:rsidP="00250945">
      <w:pPr>
        <w:spacing w:after="0" w:line="240" w:lineRule="auto"/>
      </w:pPr>
      <w:r>
        <w:separator/>
      </w:r>
    </w:p>
  </w:footnote>
  <w:footnote w:type="continuationSeparator" w:id="0">
    <w:p w:rsidR="001D55EF" w:rsidRDefault="001D55EF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51079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D55EF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C3BB4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  <w:style w:type="paragraph" w:styleId="3">
    <w:name w:val="Body Text 3"/>
    <w:basedOn w:val="a"/>
    <w:link w:val="30"/>
    <w:uiPriority w:val="99"/>
    <w:semiHidden/>
    <w:unhideWhenUsed/>
    <w:rsid w:val="009C3B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3B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C537-BE63-43F3-B5D0-A06DDFBF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7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94</cp:revision>
  <cp:lastPrinted>2019-03-14T05:26:00Z</cp:lastPrinted>
  <dcterms:created xsi:type="dcterms:W3CDTF">2014-10-04T05:15:00Z</dcterms:created>
  <dcterms:modified xsi:type="dcterms:W3CDTF">2023-07-20T11:15:00Z</dcterms:modified>
</cp:coreProperties>
</file>